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Республиканской комиссии по</w:t>
      </w:r>
    </w:p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присуждению гранта Правительства </w:t>
      </w:r>
    </w:p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«Алгарыш»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подготовку, переподготовку и стажировку</w:t>
      </w:r>
    </w:p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 в российских и зарубежных</w:t>
      </w:r>
    </w:p>
    <w:p w:rsidR="00A82A1C" w:rsidRDefault="00A82A1C" w:rsidP="00A82A1C">
      <w:pPr>
        <w:spacing w:after="0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и  научных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</w:p>
    <w:p w:rsidR="00012576" w:rsidRPr="00AB7E78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3F28" w:rsidRDefault="00012576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E78">
        <w:rPr>
          <w:rFonts w:ascii="Times New Roman" w:eastAsia="Calibri" w:hAnsi="Times New Roman" w:cs="Times New Roman"/>
          <w:sz w:val="28"/>
          <w:szCs w:val="28"/>
        </w:rPr>
        <w:t>С</w:t>
      </w:r>
      <w:r w:rsidR="004E3F28">
        <w:rPr>
          <w:rFonts w:ascii="Times New Roman" w:eastAsia="Calibri" w:hAnsi="Times New Roman" w:cs="Times New Roman"/>
          <w:sz w:val="28"/>
          <w:szCs w:val="28"/>
        </w:rPr>
        <w:t>ПИСОК</w:t>
      </w:r>
    </w:p>
    <w:p w:rsidR="00DC6732" w:rsidRDefault="004E3F28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Получателей </w:t>
      </w:r>
      <w:r w:rsidR="00012576" w:rsidRPr="00AB7E78"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 Республики Татарстан в 2013 году из числа с</w:t>
      </w:r>
      <w:r w:rsidR="00012576" w:rsidRPr="00AB7E78">
        <w:rPr>
          <w:rFonts w:ascii="Times New Roman" w:eastAsia="Calibri" w:hAnsi="Times New Roman" w:cs="Times New Roman"/>
          <w:sz w:val="28"/>
          <w:szCs w:val="28"/>
        </w:rPr>
        <w:t>пециалист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012576" w:rsidRPr="00AB7E78">
        <w:rPr>
          <w:rFonts w:ascii="Times New Roman" w:eastAsia="Calibri" w:hAnsi="Times New Roman" w:cs="Times New Roman"/>
          <w:sz w:val="28"/>
          <w:szCs w:val="28"/>
        </w:rPr>
        <w:t xml:space="preserve"> в области физической культуры, спорта и работников туристской индустрии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732" w:rsidRDefault="00DC6732" w:rsidP="00DC67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E78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E7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C6732" w:rsidRPr="00AB7E78" w:rsidRDefault="00DC6732" w:rsidP="00DC67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Список финалистов, рекомендованных подкомиссией по проведению конкурсного отбора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>соискателей гранта «Алгарыш» по категории «Специалисты в области физической культуры, спорта и работников туристской индустрии» по программе «Теория и методика физической культуры и спорта</w:t>
      </w:r>
    </w:p>
    <w:p w:rsidR="00012576" w:rsidRDefault="00DC6732" w:rsidP="004E3F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(специализация футбол)» на присуждение гранта Правительства РТ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12576" w:rsidRPr="00AB7E78" w:rsidRDefault="00012576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843"/>
        <w:gridCol w:w="851"/>
        <w:gridCol w:w="3402"/>
        <w:gridCol w:w="4961"/>
        <w:gridCol w:w="2977"/>
        <w:gridCol w:w="1276"/>
      </w:tblGrid>
      <w:tr w:rsidR="004E3F28" w:rsidRPr="00337FC3" w:rsidTr="00D708DD">
        <w:trPr>
          <w:trHeight w:val="1104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noWrap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4E3F28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402" w:type="dxa"/>
            <w:noWrap/>
            <w:vAlign w:val="center"/>
            <w:hideMark/>
          </w:tcPr>
          <w:p w:rsidR="004E3F28" w:rsidRPr="00337FC3" w:rsidRDefault="004E3F28" w:rsidP="004E3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4961" w:type="dxa"/>
            <w:noWrap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  <w:tc>
          <w:tcPr>
            <w:tcW w:w="2977" w:type="dxa"/>
            <w:noWrap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276" w:type="dxa"/>
            <w:vAlign w:val="center"/>
          </w:tcPr>
          <w:p w:rsidR="004E3F28" w:rsidRPr="00337FC3" w:rsidRDefault="004E3F28" w:rsidP="004E3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стажировки</w:t>
            </w:r>
          </w:p>
        </w:tc>
      </w:tr>
      <w:tr w:rsidR="004E3F28" w:rsidRPr="00337FC3" w:rsidTr="00D708DD">
        <w:trPr>
          <w:trHeight w:val="480"/>
        </w:trPr>
        <w:tc>
          <w:tcPr>
            <w:tcW w:w="567" w:type="dxa"/>
            <w:vAlign w:val="center"/>
          </w:tcPr>
          <w:p w:rsidR="004E3F28" w:rsidRPr="00A36C1D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E3F28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noWrap/>
            <w:vAlign w:val="center"/>
          </w:tcPr>
          <w:p w:rsidR="004E3F28" w:rsidRPr="00A533A4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E3F28" w:rsidRDefault="004E3F28" w:rsidP="004E3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E3F28" w:rsidRPr="00337FC3" w:rsidTr="00DC6732">
        <w:trPr>
          <w:trHeight w:val="2673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Амирян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"Региональный центр подготовки футболистов"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утбольный клуб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Набережные Челны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 по футболу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</w:t>
            </w:r>
          </w:p>
          <w:p w:rsidR="004E3F28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  <w:p w:rsidR="00A82A1C" w:rsidRDefault="00A82A1C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A1C" w:rsidRPr="00A533A4" w:rsidRDefault="00A82A1C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546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Бикмуллин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Вазыхович</w:t>
            </w:r>
            <w:proofErr w:type="spellEnd"/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"Учреждение спортивный клуб "Нефте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химик" Открытое акционерное общество "Нижнекамскнефтехим" города Нижнекамск,</w:t>
            </w:r>
          </w:p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1200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Денис Борисович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"Детско-юношеская спортивная школа "Олимп" </w:t>
            </w:r>
            <w:proofErr w:type="spellStart"/>
            <w:r w:rsidRPr="0016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6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1245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Василий Дмитриевич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детско-юношеская спортивная школа "Олимп"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Чистополь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A82A1C">
        <w:trPr>
          <w:trHeight w:val="405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автономное учреждение дополнительного образования Детско-юношеская спортивная школа по футболу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830"/>
        </w:trPr>
        <w:tc>
          <w:tcPr>
            <w:tcW w:w="567" w:type="dxa"/>
            <w:vAlign w:val="center"/>
            <w:hideMark/>
          </w:tcPr>
          <w:p w:rsidR="004E3F28" w:rsidRPr="00A36C1D" w:rsidRDefault="004E3F28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города Набережные Челны "Детско-юношеская спортивная школа "Строитель"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830"/>
        </w:trPr>
        <w:tc>
          <w:tcPr>
            <w:tcW w:w="567" w:type="dxa"/>
            <w:vAlign w:val="center"/>
            <w:hideMark/>
          </w:tcPr>
          <w:p w:rsidR="004E3F28" w:rsidRPr="00A36C1D" w:rsidRDefault="004E3F28" w:rsidP="00012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Мордвинцев Сергей Николаевич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"Детско-юношеская спортивная школа №1" </w:t>
            </w:r>
            <w:proofErr w:type="spellStart"/>
            <w:r w:rsidRPr="00C3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Сармановского</w:t>
            </w:r>
            <w:proofErr w:type="spellEnd"/>
            <w:r w:rsidRPr="00C3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физической культуре и спорту Федеральное государственное образовательное учреждение высшего профессионального </w:t>
            </w:r>
            <w:r w:rsidRPr="00A5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1170"/>
        </w:trPr>
        <w:tc>
          <w:tcPr>
            <w:tcW w:w="567" w:type="dxa"/>
            <w:vAlign w:val="center"/>
            <w:hideMark/>
          </w:tcPr>
          <w:p w:rsidR="004E3F28" w:rsidRPr="00A36C1D" w:rsidRDefault="004E3F28" w:rsidP="00012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 Виктор Николаевич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автономное учреждение дополнительного образования Детско-юношеская школа №14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Набережные Челны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A82A1C">
        <w:trPr>
          <w:trHeight w:val="830"/>
        </w:trPr>
        <w:tc>
          <w:tcPr>
            <w:tcW w:w="567" w:type="dxa"/>
            <w:vAlign w:val="center"/>
            <w:hideMark/>
          </w:tcPr>
          <w:p w:rsidR="004E3F28" w:rsidRPr="00A36C1D" w:rsidRDefault="004E3F28" w:rsidP="008138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Салимгараев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оздоровительно-образовательный (профильный)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футболу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D708DD" w:rsidRPr="00A533A4" w:rsidRDefault="004E3F28" w:rsidP="00A8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830"/>
        </w:trPr>
        <w:tc>
          <w:tcPr>
            <w:tcW w:w="567" w:type="dxa"/>
            <w:vAlign w:val="center"/>
            <w:hideMark/>
          </w:tcPr>
          <w:p w:rsidR="004E3F28" w:rsidRPr="00A36C1D" w:rsidRDefault="004E3F28" w:rsidP="006E2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Руслан Николаевич</w:t>
            </w:r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автономное учреждение дополнительного образования Детско-юношеская спортивная школа по футболу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3F28" w:rsidRPr="00337FC3" w:rsidTr="00D708DD">
        <w:trPr>
          <w:trHeight w:val="1266"/>
        </w:trPr>
        <w:tc>
          <w:tcPr>
            <w:tcW w:w="567" w:type="dxa"/>
            <w:vAlign w:val="center"/>
            <w:hideMark/>
          </w:tcPr>
          <w:p w:rsidR="004E3F28" w:rsidRPr="00A36C1D" w:rsidRDefault="004E3F28" w:rsidP="006E2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Рафгатович</w:t>
            </w:r>
            <w:proofErr w:type="spellEnd"/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"Детско-юношеская спортивная школа "Лыжник" </w:t>
            </w:r>
            <w:proofErr w:type="spellStart"/>
            <w:r w:rsidRPr="002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Заинского</w:t>
            </w:r>
            <w:proofErr w:type="spellEnd"/>
            <w:r w:rsidRPr="002C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по футболу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708DD" w:rsidRPr="00337FC3" w:rsidTr="00D708DD">
        <w:trPr>
          <w:trHeight w:val="405"/>
        </w:trPr>
        <w:tc>
          <w:tcPr>
            <w:tcW w:w="567" w:type="dxa"/>
            <w:vAlign w:val="center"/>
            <w:hideMark/>
          </w:tcPr>
          <w:p w:rsidR="004E3F28" w:rsidRPr="00A36C1D" w:rsidRDefault="004E3F28" w:rsidP="006E2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E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851" w:type="dxa"/>
            <w:vAlign w:val="center"/>
          </w:tcPr>
          <w:p w:rsidR="004E3F28" w:rsidRPr="00337FC3" w:rsidRDefault="004E3F28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402" w:type="dxa"/>
            <w:vAlign w:val="center"/>
          </w:tcPr>
          <w:p w:rsidR="004E3F28" w:rsidRPr="00337FC3" w:rsidRDefault="004E3F28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города Набережные Челны "Детско-юношеская спортивная школа "Строитель"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преподаватель</w:t>
            </w:r>
          </w:p>
        </w:tc>
        <w:tc>
          <w:tcPr>
            <w:tcW w:w="4961" w:type="dxa"/>
            <w:vAlign w:val="center"/>
            <w:hideMark/>
          </w:tcPr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4E3F28" w:rsidRPr="00A533A4" w:rsidRDefault="004E3F28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977" w:type="dxa"/>
            <w:vAlign w:val="center"/>
          </w:tcPr>
          <w:p w:rsidR="004E3F28" w:rsidRPr="004E3F28" w:rsidRDefault="004E3F28" w:rsidP="004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переподготовка, теория и методика физической культуры и спорта (специализация - футбол)</w:t>
            </w:r>
          </w:p>
        </w:tc>
        <w:tc>
          <w:tcPr>
            <w:tcW w:w="1276" w:type="dxa"/>
            <w:vAlign w:val="center"/>
          </w:tcPr>
          <w:p w:rsid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4E3F28" w:rsidRPr="004E3F28" w:rsidRDefault="004E3F28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5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A82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2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Список финалистов, рекомендованных подкомиссией по проведению конкурсного отбора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>соискателей гранта «Алгарыш» по категории «Специалисты в области физической культуры, спорта и работников туристской индустрии» по программе «Теория и методика физической культуры и спорта</w:t>
      </w:r>
    </w:p>
    <w:p w:rsid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(специализация </w:t>
      </w:r>
      <w:r>
        <w:rPr>
          <w:rFonts w:ascii="Times New Roman" w:eastAsia="Calibri" w:hAnsi="Times New Roman" w:cs="Times New Roman"/>
          <w:sz w:val="28"/>
          <w:szCs w:val="28"/>
        </w:rPr>
        <w:t>хоккей</w:t>
      </w:r>
      <w:r w:rsidRPr="00DC6732">
        <w:rPr>
          <w:rFonts w:ascii="Times New Roman" w:eastAsia="Calibri" w:hAnsi="Times New Roman" w:cs="Times New Roman"/>
          <w:sz w:val="28"/>
          <w:szCs w:val="28"/>
        </w:rPr>
        <w:t>)» на присуждение гранта Правительства РТ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12576" w:rsidRPr="00012576" w:rsidRDefault="00012576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843"/>
        <w:gridCol w:w="851"/>
        <w:gridCol w:w="3402"/>
        <w:gridCol w:w="4961"/>
        <w:gridCol w:w="2693"/>
        <w:gridCol w:w="1560"/>
      </w:tblGrid>
      <w:tr w:rsidR="006E1001" w:rsidRPr="00337FC3" w:rsidTr="006E1001">
        <w:trPr>
          <w:trHeight w:val="1104"/>
        </w:trPr>
        <w:tc>
          <w:tcPr>
            <w:tcW w:w="567" w:type="dxa"/>
            <w:vAlign w:val="center"/>
            <w:hideMark/>
          </w:tcPr>
          <w:p w:rsidR="006E1001" w:rsidRPr="00A36C1D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noWrap/>
            <w:vAlign w:val="center"/>
            <w:hideMark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402" w:type="dxa"/>
            <w:noWrap/>
            <w:vAlign w:val="center"/>
            <w:hideMark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4961" w:type="dxa"/>
            <w:noWrap/>
            <w:vAlign w:val="center"/>
            <w:hideMark/>
          </w:tcPr>
          <w:p w:rsidR="006E1001" w:rsidRPr="00A533A4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  <w:tc>
          <w:tcPr>
            <w:tcW w:w="2693" w:type="dxa"/>
            <w:noWrap/>
            <w:vAlign w:val="center"/>
            <w:hideMark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560" w:type="dxa"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стажировки</w:t>
            </w:r>
          </w:p>
        </w:tc>
      </w:tr>
      <w:tr w:rsidR="006E1001" w:rsidRPr="00337FC3" w:rsidTr="006E1001">
        <w:trPr>
          <w:trHeight w:val="480"/>
        </w:trPr>
        <w:tc>
          <w:tcPr>
            <w:tcW w:w="567" w:type="dxa"/>
            <w:vAlign w:val="center"/>
          </w:tcPr>
          <w:p w:rsidR="006E1001" w:rsidRPr="00A36C1D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noWrap/>
            <w:vAlign w:val="center"/>
          </w:tcPr>
          <w:p w:rsidR="006E1001" w:rsidRPr="00A533A4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noWrap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001" w:rsidRPr="00012576" w:rsidTr="006E1001">
        <w:trPr>
          <w:trHeight w:val="1200"/>
        </w:trPr>
        <w:tc>
          <w:tcPr>
            <w:tcW w:w="567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Знаменский Максим Викторович</w:t>
            </w:r>
          </w:p>
        </w:tc>
        <w:tc>
          <w:tcPr>
            <w:tcW w:w="851" w:type="dxa"/>
            <w:vAlign w:val="center"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402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 "Хоккейный Клуб  "Д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инамо</w:t>
            </w: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города Казани Республики Татарстан, директор</w:t>
            </w:r>
          </w:p>
        </w:tc>
        <w:tc>
          <w:tcPr>
            <w:tcW w:w="4961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переподготовка, теория и методика подготовки высококвалифицированных хоккеистов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модуля,</w:t>
            </w:r>
          </w:p>
          <w:p w:rsidR="006E1001" w:rsidRPr="004E3F28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E1001" w:rsidRPr="00012576" w:rsidTr="006E1001">
        <w:trPr>
          <w:trHeight w:val="405"/>
        </w:trPr>
        <w:tc>
          <w:tcPr>
            <w:tcW w:w="567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25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851" w:type="dxa"/>
            <w:vAlign w:val="center"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402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детско-юношеская спортивная школа «Ледокол»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Зеленодольска Республики Татарстан, преподаватель по хоккею с </w:t>
            </w: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шайбой</w:t>
            </w:r>
          </w:p>
        </w:tc>
        <w:tc>
          <w:tcPr>
            <w:tcW w:w="4961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Россия, г. Санкт-Петербург,</w:t>
            </w:r>
          </w:p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</w:t>
            </w: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переподготовка, теория и методика подготовки высококвалифицированных хоккеистов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модуля,</w:t>
            </w:r>
          </w:p>
          <w:p w:rsidR="006E1001" w:rsidRPr="004E3F28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E1001" w:rsidRPr="00012576" w:rsidTr="00A82A1C">
        <w:trPr>
          <w:trHeight w:val="405"/>
        </w:trPr>
        <w:tc>
          <w:tcPr>
            <w:tcW w:w="567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25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Олег Вячеславович</w:t>
            </w:r>
          </w:p>
        </w:tc>
        <w:tc>
          <w:tcPr>
            <w:tcW w:w="851" w:type="dxa"/>
            <w:vAlign w:val="center"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402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"Детско-юношеская спортивная школа "Арктика" </w:t>
            </w:r>
            <w:proofErr w:type="spellStart"/>
            <w:r w:rsidRPr="00A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A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Татарстан"</w:t>
            </w: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4961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переподготовка, теория и методика подготовки высококвалифицированных хоккеистов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модуля,</w:t>
            </w:r>
          </w:p>
          <w:p w:rsidR="006E1001" w:rsidRPr="004E3F28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E1001" w:rsidRPr="00012576" w:rsidTr="006E1001">
        <w:trPr>
          <w:trHeight w:val="688"/>
        </w:trPr>
        <w:tc>
          <w:tcPr>
            <w:tcW w:w="567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25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Стерляхин</w:t>
            </w:r>
            <w:proofErr w:type="spellEnd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851" w:type="dxa"/>
            <w:vAlign w:val="center"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402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хоккейный клуб "Н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ефтяник</w:t>
            </w: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Татарстан,</w:t>
            </w:r>
          </w:p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4961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6E1001" w:rsidRPr="00012576" w:rsidRDefault="006E1001" w:rsidP="00012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переподготовка, теория и методика подготовки высококвалифицированных хоккеистов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модуля,</w:t>
            </w:r>
          </w:p>
          <w:p w:rsidR="006E1001" w:rsidRPr="004E3F28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E1001" w:rsidRPr="00012576" w:rsidTr="006E1001">
        <w:trPr>
          <w:trHeight w:val="688"/>
        </w:trPr>
        <w:tc>
          <w:tcPr>
            <w:tcW w:w="567" w:type="dxa"/>
            <w:vAlign w:val="center"/>
          </w:tcPr>
          <w:p w:rsidR="006E1001" w:rsidRPr="00A36C1D" w:rsidRDefault="006E1001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:rsidR="006E1001" w:rsidRPr="00337FC3" w:rsidRDefault="006E1001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 Андрей Александрович</w:t>
            </w:r>
          </w:p>
        </w:tc>
        <w:tc>
          <w:tcPr>
            <w:tcW w:w="851" w:type="dxa"/>
            <w:vAlign w:val="center"/>
          </w:tcPr>
          <w:p w:rsidR="006E1001" w:rsidRPr="00337FC3" w:rsidRDefault="006E1001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единоборств «Ак Барс» г</w:t>
            </w:r>
            <w:proofErr w:type="gramStart"/>
            <w:r w:rsidRPr="0050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0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4961" w:type="dxa"/>
            <w:vAlign w:val="center"/>
          </w:tcPr>
          <w:p w:rsidR="006E1001" w:rsidRPr="00A533A4" w:rsidRDefault="006E1001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6E1001" w:rsidRPr="00A533A4" w:rsidRDefault="006E1001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переподготовка, теория и методика подготовки высококвалифицированных хоккеистов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модуля,</w:t>
            </w:r>
          </w:p>
          <w:p w:rsidR="006E1001" w:rsidRPr="004E3F28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012576" w:rsidRPr="00012576" w:rsidRDefault="00012576" w:rsidP="00012576">
      <w:pPr>
        <w:rPr>
          <w:rFonts w:ascii="Calibri" w:eastAsia="Calibri" w:hAnsi="Calibri" w:cs="Times New Roman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Default="00012576" w:rsidP="00DC6732">
      <w:pPr>
        <w:spacing w:after="0"/>
        <w:ind w:left="11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5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A82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C6732" w:rsidRPr="00DC6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Список финалистов, рекомендованных подкомиссией по проведению конкурсного отбора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>соискателей гранта «Алгарыш» по категории «Специалисты в области физической культуры, спорта и работников туристской индустрии» по программе «Теория и методика физической культуры и спорта</w:t>
      </w:r>
    </w:p>
    <w:p w:rsidR="00A82A1C" w:rsidRPr="00012576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C6732">
        <w:rPr>
          <w:rFonts w:ascii="Times New Roman" w:eastAsia="Calibri" w:hAnsi="Times New Roman" w:cs="Times New Roman"/>
          <w:sz w:val="28"/>
          <w:szCs w:val="28"/>
        </w:rPr>
        <w:t>енеджмент в профессиональных клубах в избранном виде спорта)» на присуждение гранта Правительства РТ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843"/>
        <w:gridCol w:w="851"/>
        <w:gridCol w:w="3402"/>
        <w:gridCol w:w="4961"/>
        <w:gridCol w:w="2693"/>
        <w:gridCol w:w="1560"/>
      </w:tblGrid>
      <w:tr w:rsidR="006E1001" w:rsidRPr="00337FC3" w:rsidTr="006E1001">
        <w:trPr>
          <w:trHeight w:val="1104"/>
        </w:trPr>
        <w:tc>
          <w:tcPr>
            <w:tcW w:w="567" w:type="dxa"/>
            <w:vAlign w:val="center"/>
            <w:hideMark/>
          </w:tcPr>
          <w:p w:rsidR="006E1001" w:rsidRPr="00A36C1D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noWrap/>
            <w:vAlign w:val="center"/>
            <w:hideMark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402" w:type="dxa"/>
            <w:noWrap/>
            <w:vAlign w:val="center"/>
            <w:hideMark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4961" w:type="dxa"/>
            <w:noWrap/>
            <w:vAlign w:val="center"/>
            <w:hideMark/>
          </w:tcPr>
          <w:p w:rsidR="006E1001" w:rsidRPr="00A533A4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  <w:tc>
          <w:tcPr>
            <w:tcW w:w="2693" w:type="dxa"/>
            <w:noWrap/>
            <w:vAlign w:val="center"/>
            <w:hideMark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560" w:type="dxa"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стажировки</w:t>
            </w:r>
          </w:p>
        </w:tc>
      </w:tr>
      <w:tr w:rsidR="006E1001" w:rsidRPr="00337FC3" w:rsidTr="006E1001">
        <w:trPr>
          <w:trHeight w:val="480"/>
        </w:trPr>
        <w:tc>
          <w:tcPr>
            <w:tcW w:w="567" w:type="dxa"/>
            <w:vAlign w:val="center"/>
          </w:tcPr>
          <w:p w:rsidR="006E1001" w:rsidRPr="00A36C1D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noWrap/>
            <w:vAlign w:val="center"/>
          </w:tcPr>
          <w:p w:rsidR="006E1001" w:rsidRPr="00A533A4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noWrap/>
            <w:vAlign w:val="center"/>
          </w:tcPr>
          <w:p w:rsidR="006E1001" w:rsidRPr="00337FC3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001" w:rsidRPr="00012576" w:rsidTr="006E1001">
        <w:trPr>
          <w:trHeight w:val="1200"/>
        </w:trPr>
        <w:tc>
          <w:tcPr>
            <w:tcW w:w="567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Константин Юрьевич</w:t>
            </w:r>
          </w:p>
        </w:tc>
        <w:tc>
          <w:tcPr>
            <w:tcW w:w="851" w:type="dxa"/>
            <w:vAlign w:val="center"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молодежи, спорту и туризму Республики Татарстан,</w:t>
            </w:r>
          </w:p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4961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"Менеджмент в профессиональных клубах в избранном виде спорта"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001" w:rsidRPr="004E3F28" w:rsidRDefault="00DC6732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001"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1001" w:rsidRPr="00012576" w:rsidTr="00DC6732">
        <w:trPr>
          <w:trHeight w:val="405"/>
        </w:trPr>
        <w:tc>
          <w:tcPr>
            <w:tcW w:w="567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Георгиевна</w:t>
            </w:r>
          </w:p>
        </w:tc>
        <w:tc>
          <w:tcPr>
            <w:tcW w:w="851" w:type="dxa"/>
            <w:vAlign w:val="center"/>
          </w:tcPr>
          <w:p w:rsidR="006E1001" w:rsidRPr="00012576" w:rsidRDefault="006E1001" w:rsidP="0001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402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Детско-юношеская школа «</w:t>
            </w:r>
            <w:proofErr w:type="spellStart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города Казани Республики Татарстан,</w:t>
            </w:r>
          </w:p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учебно-воспитательной работе</w:t>
            </w:r>
          </w:p>
        </w:tc>
        <w:tc>
          <w:tcPr>
            <w:tcW w:w="4961" w:type="dxa"/>
            <w:vAlign w:val="center"/>
            <w:hideMark/>
          </w:tcPr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</w:t>
            </w:r>
          </w:p>
          <w:p w:rsidR="006E1001" w:rsidRPr="00012576" w:rsidRDefault="006E1001" w:rsidP="000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3" w:type="dxa"/>
            <w:vAlign w:val="center"/>
          </w:tcPr>
          <w:p w:rsidR="006E1001" w:rsidRPr="00012576" w:rsidRDefault="006E1001" w:rsidP="00EA7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"Менеджмент в профессиональных клубах в избранном виде спорта"</w:t>
            </w:r>
          </w:p>
        </w:tc>
        <w:tc>
          <w:tcPr>
            <w:tcW w:w="1560" w:type="dxa"/>
            <w:vAlign w:val="center"/>
          </w:tcPr>
          <w:p w:rsidR="006E1001" w:rsidRDefault="006E1001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001" w:rsidRPr="004E3F28" w:rsidRDefault="00DC6732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001"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12576" w:rsidRPr="00012576" w:rsidRDefault="00012576" w:rsidP="0001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576" w:rsidRPr="00012576" w:rsidRDefault="00012576" w:rsidP="00012576">
      <w:pPr>
        <w:rPr>
          <w:rFonts w:ascii="Times New Roman" w:eastAsia="Calibri" w:hAnsi="Times New Roman" w:cs="Times New Roman"/>
          <w:sz w:val="24"/>
        </w:rPr>
      </w:pPr>
    </w:p>
    <w:p w:rsidR="00DC6732" w:rsidRDefault="00A3641A" w:rsidP="00DC6732">
      <w:pPr>
        <w:spacing w:after="0"/>
        <w:ind w:left="9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41A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A82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576">
        <w:rPr>
          <w:rFonts w:ascii="Times New Roman" w:eastAsia="Calibri" w:hAnsi="Times New Roman" w:cs="Times New Roman"/>
          <w:sz w:val="28"/>
          <w:szCs w:val="28"/>
        </w:rPr>
        <w:t>4</w:t>
      </w:r>
      <w:r w:rsidR="00DC6732" w:rsidRPr="00DC6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732" w:rsidRDefault="00DC6732" w:rsidP="00DC6732">
      <w:pPr>
        <w:spacing w:after="0"/>
        <w:ind w:left="94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Список финалистов, рекомендованных подкомиссией по проведению конкурсного отбора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>соискателей гранта «Алгарыш» по категории «Специалисты в области физической культуры, спорта и работников туристской индустрии» по программе «Теория и методика физической культуры и спорта</w:t>
      </w:r>
    </w:p>
    <w:p w:rsid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(специализация </w:t>
      </w:r>
      <w:r>
        <w:rPr>
          <w:rFonts w:ascii="Times New Roman" w:eastAsia="Calibri" w:hAnsi="Times New Roman" w:cs="Times New Roman"/>
          <w:sz w:val="28"/>
          <w:szCs w:val="28"/>
        </w:rPr>
        <w:t>керлинг</w:t>
      </w:r>
      <w:r w:rsidRPr="00DC6732">
        <w:rPr>
          <w:rFonts w:ascii="Times New Roman" w:eastAsia="Calibri" w:hAnsi="Times New Roman" w:cs="Times New Roman"/>
          <w:sz w:val="28"/>
          <w:szCs w:val="28"/>
        </w:rPr>
        <w:t>)» на присуждение гранта Правительства РТ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3641A" w:rsidRPr="00A3641A" w:rsidRDefault="00A3641A" w:rsidP="00A364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41A" w:rsidRPr="00A3641A" w:rsidRDefault="00A3641A" w:rsidP="00A364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Pr="00A3641A" w:rsidRDefault="00012576" w:rsidP="00A36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843"/>
        <w:gridCol w:w="992"/>
        <w:gridCol w:w="2977"/>
        <w:gridCol w:w="4819"/>
        <w:gridCol w:w="2835"/>
        <w:gridCol w:w="1560"/>
      </w:tblGrid>
      <w:tr w:rsidR="00A82A1C" w:rsidRPr="00337FC3" w:rsidTr="00A82A1C">
        <w:trPr>
          <w:trHeight w:val="1104"/>
        </w:trPr>
        <w:tc>
          <w:tcPr>
            <w:tcW w:w="709" w:type="dxa"/>
            <w:hideMark/>
          </w:tcPr>
          <w:p w:rsidR="00A82A1C" w:rsidRPr="00A36C1D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noWrap/>
            <w:hideMark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</w:tcPr>
          <w:p w:rsidR="00A82A1C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977" w:type="dxa"/>
            <w:noWrap/>
            <w:hideMark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4819" w:type="dxa"/>
            <w:noWrap/>
            <w:hideMark/>
          </w:tcPr>
          <w:p w:rsidR="00A82A1C" w:rsidRPr="00A533A4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  <w:tc>
          <w:tcPr>
            <w:tcW w:w="2835" w:type="dxa"/>
            <w:noWrap/>
            <w:hideMark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560" w:type="dxa"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стажировки</w:t>
            </w:r>
          </w:p>
        </w:tc>
      </w:tr>
      <w:tr w:rsidR="00A82A1C" w:rsidRPr="00337FC3" w:rsidTr="00FE2A1B">
        <w:trPr>
          <w:trHeight w:val="480"/>
        </w:trPr>
        <w:tc>
          <w:tcPr>
            <w:tcW w:w="709" w:type="dxa"/>
            <w:vAlign w:val="center"/>
          </w:tcPr>
          <w:p w:rsidR="00A82A1C" w:rsidRPr="00A36C1D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82A1C" w:rsidRPr="00337FC3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82A1C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:rsidR="00A82A1C" w:rsidRPr="00337FC3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noWrap/>
            <w:vAlign w:val="center"/>
          </w:tcPr>
          <w:p w:rsidR="00A82A1C" w:rsidRPr="00A533A4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:rsidR="00A82A1C" w:rsidRPr="00337FC3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82A1C" w:rsidRDefault="00A82A1C" w:rsidP="00FE2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2A1C" w:rsidRPr="00337FC3" w:rsidTr="00F77D25">
        <w:trPr>
          <w:trHeight w:val="1275"/>
        </w:trPr>
        <w:tc>
          <w:tcPr>
            <w:tcW w:w="709" w:type="dxa"/>
            <w:vAlign w:val="center"/>
            <w:hideMark/>
          </w:tcPr>
          <w:p w:rsidR="00A82A1C" w:rsidRPr="00A36C1D" w:rsidRDefault="00A82A1C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  <w:hideMark/>
          </w:tcPr>
          <w:p w:rsidR="00A82A1C" w:rsidRPr="00337FC3" w:rsidRDefault="00A82A1C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Наталья Дмитриевна</w:t>
            </w:r>
          </w:p>
        </w:tc>
        <w:tc>
          <w:tcPr>
            <w:tcW w:w="992" w:type="dxa"/>
            <w:vAlign w:val="center"/>
          </w:tcPr>
          <w:p w:rsidR="00A82A1C" w:rsidRPr="00337FC3" w:rsidRDefault="00A82A1C" w:rsidP="007B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7" w:type="dxa"/>
            <w:vAlign w:val="center"/>
            <w:hideMark/>
          </w:tcPr>
          <w:p w:rsidR="00A82A1C" w:rsidRPr="00A82A1C" w:rsidRDefault="00A82A1C" w:rsidP="00A82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молодежи, спорту и туризму</w:t>
            </w:r>
          </w:p>
          <w:p w:rsidR="00A82A1C" w:rsidRPr="00A82A1C" w:rsidRDefault="00A82A1C" w:rsidP="00A82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"Центр спортивной подготовки" Республики Татарстан,</w:t>
            </w:r>
          </w:p>
          <w:p w:rsidR="00A82A1C" w:rsidRPr="00337FC3" w:rsidRDefault="00A82A1C" w:rsidP="00A82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 по керлингу </w:t>
            </w:r>
          </w:p>
        </w:tc>
        <w:tc>
          <w:tcPr>
            <w:tcW w:w="4819" w:type="dxa"/>
            <w:vAlign w:val="center"/>
            <w:hideMark/>
          </w:tcPr>
          <w:p w:rsidR="00A82A1C" w:rsidRPr="00A533A4" w:rsidRDefault="00A82A1C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</w:t>
            </w:r>
          </w:p>
          <w:p w:rsidR="00A82A1C" w:rsidRDefault="00A82A1C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  <w:p w:rsidR="00A82A1C" w:rsidRDefault="00A82A1C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A1C" w:rsidRPr="00A533A4" w:rsidRDefault="00A82A1C" w:rsidP="009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82A1C" w:rsidRPr="00337FC3" w:rsidRDefault="00A82A1C" w:rsidP="009C0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переподготовка, теория и методика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(специализация - керлинг)</w:t>
            </w:r>
          </w:p>
        </w:tc>
        <w:tc>
          <w:tcPr>
            <w:tcW w:w="1560" w:type="dxa"/>
            <w:vAlign w:val="center"/>
          </w:tcPr>
          <w:p w:rsidR="00A82A1C" w:rsidRDefault="00A82A1C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4 модуля,</w:t>
            </w:r>
          </w:p>
          <w:p w:rsidR="00A82A1C" w:rsidRPr="004E3F28" w:rsidRDefault="00A82A1C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A3641A" w:rsidRPr="00A3641A" w:rsidRDefault="00A3641A" w:rsidP="00A36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576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DC6732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Список финалистов, рекомендованных подкомиссией по проведению конкурсного отбора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>соискателей гранта «Алгарыш» по категории «Специалисты в области физической культуры, спорта и работников туристской индустрии» по программе «Теория и методика физической культуры и спорта</w:t>
      </w:r>
    </w:p>
    <w:p w:rsidR="00012576" w:rsidRDefault="00DC6732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(специализация </w:t>
      </w:r>
      <w:r>
        <w:rPr>
          <w:rFonts w:ascii="Times New Roman" w:eastAsia="Calibri" w:hAnsi="Times New Roman" w:cs="Times New Roman"/>
          <w:sz w:val="28"/>
          <w:szCs w:val="28"/>
        </w:rPr>
        <w:t>баскетбол</w:t>
      </w:r>
      <w:r w:rsidRPr="00DC6732">
        <w:rPr>
          <w:rFonts w:ascii="Times New Roman" w:eastAsia="Calibri" w:hAnsi="Times New Roman" w:cs="Times New Roman"/>
          <w:sz w:val="28"/>
          <w:szCs w:val="28"/>
        </w:rPr>
        <w:t>)» на присуждение гранта Правительства РТ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12576" w:rsidRPr="00012576" w:rsidRDefault="00012576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843"/>
        <w:gridCol w:w="992"/>
        <w:gridCol w:w="2977"/>
        <w:gridCol w:w="4819"/>
        <w:gridCol w:w="2694"/>
        <w:gridCol w:w="1701"/>
      </w:tblGrid>
      <w:tr w:rsidR="00A82A1C" w:rsidRPr="00337FC3" w:rsidTr="00A82A1C">
        <w:trPr>
          <w:trHeight w:val="1104"/>
        </w:trPr>
        <w:tc>
          <w:tcPr>
            <w:tcW w:w="709" w:type="dxa"/>
            <w:hideMark/>
          </w:tcPr>
          <w:p w:rsidR="00A82A1C" w:rsidRPr="00A36C1D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noWrap/>
            <w:hideMark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</w:tcPr>
          <w:p w:rsidR="00A82A1C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977" w:type="dxa"/>
            <w:noWrap/>
            <w:hideMark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4819" w:type="dxa"/>
            <w:noWrap/>
            <w:hideMark/>
          </w:tcPr>
          <w:p w:rsidR="00A82A1C" w:rsidRPr="00A533A4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  <w:tc>
          <w:tcPr>
            <w:tcW w:w="2694" w:type="dxa"/>
            <w:noWrap/>
            <w:hideMark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701" w:type="dxa"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стажировки</w:t>
            </w:r>
          </w:p>
        </w:tc>
      </w:tr>
      <w:tr w:rsidR="00A82A1C" w:rsidRPr="00337FC3" w:rsidTr="00A82A1C">
        <w:trPr>
          <w:trHeight w:val="480"/>
        </w:trPr>
        <w:tc>
          <w:tcPr>
            <w:tcW w:w="709" w:type="dxa"/>
          </w:tcPr>
          <w:p w:rsidR="00A82A1C" w:rsidRPr="00A36C1D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2A1C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noWrap/>
          </w:tcPr>
          <w:p w:rsidR="00A82A1C" w:rsidRPr="00A533A4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noWrap/>
          </w:tcPr>
          <w:p w:rsidR="00A82A1C" w:rsidRPr="00337FC3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82A1C" w:rsidRDefault="00A82A1C" w:rsidP="00EA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002F" w:rsidRPr="00337FC3" w:rsidTr="002F3823">
        <w:trPr>
          <w:trHeight w:val="2508"/>
        </w:trPr>
        <w:tc>
          <w:tcPr>
            <w:tcW w:w="709" w:type="dxa"/>
            <w:vAlign w:val="center"/>
            <w:hideMark/>
          </w:tcPr>
          <w:p w:rsidR="00BE002F" w:rsidRPr="00A36C1D" w:rsidRDefault="00BE002F" w:rsidP="000125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BE002F" w:rsidRPr="00337FC3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Елена Андреевна</w:t>
            </w:r>
          </w:p>
        </w:tc>
        <w:tc>
          <w:tcPr>
            <w:tcW w:w="992" w:type="dxa"/>
            <w:vAlign w:val="center"/>
          </w:tcPr>
          <w:p w:rsidR="00BE002F" w:rsidRPr="00337FC3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977" w:type="dxa"/>
            <w:vAlign w:val="center"/>
            <w:hideMark/>
          </w:tcPr>
          <w:p w:rsidR="00BE002F" w:rsidRPr="00337FC3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«Детско-юношеская спортивная школа № 10» г. Набережные Челны, тренер-преподаватель</w:t>
            </w:r>
          </w:p>
        </w:tc>
        <w:tc>
          <w:tcPr>
            <w:tcW w:w="4819" w:type="dxa"/>
            <w:vAlign w:val="center"/>
            <w:hideMark/>
          </w:tcPr>
          <w:p w:rsidR="00BE002F" w:rsidRPr="00A533A4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</w:t>
            </w:r>
          </w:p>
          <w:p w:rsidR="00BE002F" w:rsidRPr="00A533A4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физической культуре и спорту Федеральное государственное образовательное учреждение высшего профессионального образования «Национальный государственный университет физической культуры, спорта и здоровья имени П.Ф. Лесгафта. Санкт-Петербург»</w:t>
            </w:r>
          </w:p>
        </w:tc>
        <w:tc>
          <w:tcPr>
            <w:tcW w:w="2694" w:type="dxa"/>
            <w:vAlign w:val="center"/>
            <w:hideMark/>
          </w:tcPr>
          <w:p w:rsidR="00BE002F" w:rsidRPr="00337FC3" w:rsidRDefault="00BE002F" w:rsidP="00160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стажировка, теория и методика подготовки высококвалифицированных баскетболистов</w:t>
            </w:r>
          </w:p>
        </w:tc>
        <w:tc>
          <w:tcPr>
            <w:tcW w:w="1701" w:type="dxa"/>
            <w:vAlign w:val="center"/>
          </w:tcPr>
          <w:p w:rsidR="00BE002F" w:rsidRDefault="00BE002F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 xml:space="preserve"> модуля,</w:t>
            </w:r>
          </w:p>
          <w:p w:rsidR="00BE002F" w:rsidRPr="004E3F28" w:rsidRDefault="00BE002F" w:rsidP="00EA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№6</w:t>
      </w:r>
    </w:p>
    <w:p w:rsidR="00DC6732" w:rsidRPr="00012576" w:rsidRDefault="00DC6732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Список финалистов, рекомендованных подкомиссией по проведению конкурсного отбора </w:t>
      </w:r>
    </w:p>
    <w:p w:rsidR="00DC6732" w:rsidRP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>соискателей гранта «Алгарыш» по категории «Специалисты в области физической культуры, спорта и работников туристской индустрии» по программе «Теория и методика физической культуры и спорта</w:t>
      </w:r>
    </w:p>
    <w:p w:rsidR="00DC6732" w:rsidRDefault="00DC6732" w:rsidP="00DC67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(теория и методика подготовки спортсменов)» на присуждение гранта Правительства РТ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7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12576" w:rsidRPr="00012576" w:rsidRDefault="00012576" w:rsidP="000125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576" w:rsidRPr="00012576" w:rsidRDefault="00012576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992"/>
        <w:gridCol w:w="3119"/>
        <w:gridCol w:w="4677"/>
        <w:gridCol w:w="2977"/>
        <w:gridCol w:w="1276"/>
      </w:tblGrid>
      <w:tr w:rsidR="00BE002F" w:rsidRPr="00337FC3" w:rsidTr="00BE002F">
        <w:trPr>
          <w:trHeight w:val="1104"/>
        </w:trPr>
        <w:tc>
          <w:tcPr>
            <w:tcW w:w="709" w:type="dxa"/>
            <w:vAlign w:val="center"/>
            <w:hideMark/>
          </w:tcPr>
          <w:p w:rsidR="00BE002F" w:rsidRPr="00A36C1D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noWrap/>
            <w:vAlign w:val="center"/>
            <w:hideMark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vAlign w:val="center"/>
          </w:tcPr>
          <w:p w:rsidR="00BE002F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119" w:type="dxa"/>
            <w:noWrap/>
            <w:vAlign w:val="center"/>
            <w:hideMark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4677" w:type="dxa"/>
            <w:noWrap/>
            <w:vAlign w:val="center"/>
            <w:hideMark/>
          </w:tcPr>
          <w:p w:rsidR="00BE002F" w:rsidRPr="00A533A4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  <w:tc>
          <w:tcPr>
            <w:tcW w:w="2977" w:type="dxa"/>
            <w:noWrap/>
            <w:vAlign w:val="center"/>
            <w:hideMark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276" w:type="dxa"/>
            <w:vAlign w:val="center"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стажировки</w:t>
            </w:r>
          </w:p>
        </w:tc>
      </w:tr>
      <w:tr w:rsidR="00BE002F" w:rsidRPr="00337FC3" w:rsidTr="00BE002F">
        <w:trPr>
          <w:trHeight w:val="480"/>
        </w:trPr>
        <w:tc>
          <w:tcPr>
            <w:tcW w:w="709" w:type="dxa"/>
            <w:vAlign w:val="center"/>
          </w:tcPr>
          <w:p w:rsidR="00BE002F" w:rsidRPr="00A36C1D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E002F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noWrap/>
            <w:vAlign w:val="center"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noWrap/>
            <w:vAlign w:val="center"/>
          </w:tcPr>
          <w:p w:rsidR="00BE002F" w:rsidRPr="00A533A4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E002F" w:rsidRDefault="00BE002F" w:rsidP="00BE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002F" w:rsidRPr="00337FC3" w:rsidTr="00BE002F">
        <w:trPr>
          <w:trHeight w:val="900"/>
        </w:trPr>
        <w:tc>
          <w:tcPr>
            <w:tcW w:w="709" w:type="dxa"/>
            <w:vAlign w:val="center"/>
            <w:hideMark/>
          </w:tcPr>
          <w:p w:rsidR="00BE002F" w:rsidRPr="00A36C1D" w:rsidRDefault="00BE002F" w:rsidP="009957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  <w:hideMark/>
          </w:tcPr>
          <w:p w:rsidR="00BE002F" w:rsidRPr="00337FC3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Алексей Геннадиевич</w:t>
            </w:r>
          </w:p>
        </w:tc>
        <w:tc>
          <w:tcPr>
            <w:tcW w:w="992" w:type="dxa"/>
            <w:vAlign w:val="center"/>
          </w:tcPr>
          <w:p w:rsidR="00BE002F" w:rsidRPr="00337FC3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19" w:type="dxa"/>
            <w:vAlign w:val="center"/>
            <w:hideMark/>
          </w:tcPr>
          <w:p w:rsidR="00BE002F" w:rsidRPr="00BE002F" w:rsidRDefault="00BE002F" w:rsidP="00B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Новоаксубаевская</w:t>
            </w:r>
            <w:proofErr w:type="spellEnd"/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Татарстан,</w:t>
            </w:r>
          </w:p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677" w:type="dxa"/>
            <w:vAlign w:val="center"/>
            <w:hideMark/>
          </w:tcPr>
          <w:p w:rsidR="00BE002F" w:rsidRPr="00A533A4" w:rsidRDefault="00BE002F" w:rsidP="0099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977" w:type="dxa"/>
            <w:vAlign w:val="center"/>
            <w:hideMark/>
          </w:tcPr>
          <w:p w:rsidR="00BE002F" w:rsidRPr="00337FC3" w:rsidRDefault="00BE002F" w:rsidP="00B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стажировка, теория и методика подготовки спортсменов</w:t>
            </w:r>
          </w:p>
        </w:tc>
        <w:tc>
          <w:tcPr>
            <w:tcW w:w="1276" w:type="dxa"/>
            <w:vAlign w:val="center"/>
          </w:tcPr>
          <w:p w:rsidR="00BE002F" w:rsidRDefault="00BE002F" w:rsidP="00B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модуль,</w:t>
            </w:r>
          </w:p>
          <w:p w:rsidR="00BE002F" w:rsidRPr="0016082A" w:rsidRDefault="00BE002F" w:rsidP="00B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</w:tr>
    </w:tbl>
    <w:p w:rsidR="00012576" w:rsidRPr="00012576" w:rsidRDefault="00012576" w:rsidP="0001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B8" w:rsidRDefault="00937EB8"/>
    <w:sectPr w:rsidR="00937EB8" w:rsidSect="00DC6732">
      <w:pgSz w:w="16838" w:h="11906" w:orient="landscape"/>
      <w:pgMar w:top="85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1A"/>
    <w:rsid w:val="000108DC"/>
    <w:rsid w:val="00012576"/>
    <w:rsid w:val="000164A1"/>
    <w:rsid w:val="0004298A"/>
    <w:rsid w:val="00042ACE"/>
    <w:rsid w:val="00053265"/>
    <w:rsid w:val="00055AF9"/>
    <w:rsid w:val="00074575"/>
    <w:rsid w:val="00076BF6"/>
    <w:rsid w:val="00081F14"/>
    <w:rsid w:val="000A6597"/>
    <w:rsid w:val="000A777F"/>
    <w:rsid w:val="000B252B"/>
    <w:rsid w:val="000B522A"/>
    <w:rsid w:val="000D1A86"/>
    <w:rsid w:val="000E3924"/>
    <w:rsid w:val="000F4883"/>
    <w:rsid w:val="00102D96"/>
    <w:rsid w:val="00107A2B"/>
    <w:rsid w:val="00111960"/>
    <w:rsid w:val="00115307"/>
    <w:rsid w:val="00122212"/>
    <w:rsid w:val="001275F5"/>
    <w:rsid w:val="00130A97"/>
    <w:rsid w:val="001334A5"/>
    <w:rsid w:val="00135CF5"/>
    <w:rsid w:val="001530D6"/>
    <w:rsid w:val="001605C2"/>
    <w:rsid w:val="0016082A"/>
    <w:rsid w:val="0016305B"/>
    <w:rsid w:val="001641A3"/>
    <w:rsid w:val="0016616C"/>
    <w:rsid w:val="00167673"/>
    <w:rsid w:val="001731BC"/>
    <w:rsid w:val="00195740"/>
    <w:rsid w:val="001B3C3E"/>
    <w:rsid w:val="001D2B89"/>
    <w:rsid w:val="001D64A1"/>
    <w:rsid w:val="001F1908"/>
    <w:rsid w:val="001F2482"/>
    <w:rsid w:val="00200EB3"/>
    <w:rsid w:val="0021700C"/>
    <w:rsid w:val="00236531"/>
    <w:rsid w:val="002637DC"/>
    <w:rsid w:val="00272CF5"/>
    <w:rsid w:val="0027302E"/>
    <w:rsid w:val="0027341C"/>
    <w:rsid w:val="002A11A2"/>
    <w:rsid w:val="002C37FC"/>
    <w:rsid w:val="002C6A4B"/>
    <w:rsid w:val="002E600C"/>
    <w:rsid w:val="002E669C"/>
    <w:rsid w:val="002F13CB"/>
    <w:rsid w:val="003019BC"/>
    <w:rsid w:val="00312995"/>
    <w:rsid w:val="003177F4"/>
    <w:rsid w:val="00320138"/>
    <w:rsid w:val="00323F00"/>
    <w:rsid w:val="003247A8"/>
    <w:rsid w:val="00327A98"/>
    <w:rsid w:val="0033304D"/>
    <w:rsid w:val="0033620D"/>
    <w:rsid w:val="003417B2"/>
    <w:rsid w:val="003469D2"/>
    <w:rsid w:val="00351647"/>
    <w:rsid w:val="0036288D"/>
    <w:rsid w:val="00372177"/>
    <w:rsid w:val="0037566A"/>
    <w:rsid w:val="003943B8"/>
    <w:rsid w:val="003A0641"/>
    <w:rsid w:val="003B4550"/>
    <w:rsid w:val="003B6CD9"/>
    <w:rsid w:val="003C294C"/>
    <w:rsid w:val="003F2C86"/>
    <w:rsid w:val="003F34BC"/>
    <w:rsid w:val="0041213B"/>
    <w:rsid w:val="00414E44"/>
    <w:rsid w:val="00415ABD"/>
    <w:rsid w:val="00415BE9"/>
    <w:rsid w:val="00420553"/>
    <w:rsid w:val="00424250"/>
    <w:rsid w:val="004304EB"/>
    <w:rsid w:val="00436AC2"/>
    <w:rsid w:val="00441A41"/>
    <w:rsid w:val="00441EB3"/>
    <w:rsid w:val="00452326"/>
    <w:rsid w:val="0045609E"/>
    <w:rsid w:val="00467139"/>
    <w:rsid w:val="0048383E"/>
    <w:rsid w:val="00484E75"/>
    <w:rsid w:val="0049112F"/>
    <w:rsid w:val="00495299"/>
    <w:rsid w:val="004A1E76"/>
    <w:rsid w:val="004A2FFB"/>
    <w:rsid w:val="004A39AF"/>
    <w:rsid w:val="004B17E9"/>
    <w:rsid w:val="004B3C9D"/>
    <w:rsid w:val="004C1475"/>
    <w:rsid w:val="004C42BA"/>
    <w:rsid w:val="004D5F1F"/>
    <w:rsid w:val="004E1F22"/>
    <w:rsid w:val="004E206C"/>
    <w:rsid w:val="004E3F28"/>
    <w:rsid w:val="00500E24"/>
    <w:rsid w:val="0050314C"/>
    <w:rsid w:val="00514AFC"/>
    <w:rsid w:val="00517295"/>
    <w:rsid w:val="005223A6"/>
    <w:rsid w:val="00531548"/>
    <w:rsid w:val="00544D9C"/>
    <w:rsid w:val="0055009C"/>
    <w:rsid w:val="00550AC5"/>
    <w:rsid w:val="00555326"/>
    <w:rsid w:val="00557BC0"/>
    <w:rsid w:val="00565BBE"/>
    <w:rsid w:val="00572166"/>
    <w:rsid w:val="00572F4B"/>
    <w:rsid w:val="00575DD0"/>
    <w:rsid w:val="005A6CFB"/>
    <w:rsid w:val="005B1BC4"/>
    <w:rsid w:val="005C14BA"/>
    <w:rsid w:val="005C2B9C"/>
    <w:rsid w:val="005C4B71"/>
    <w:rsid w:val="005C5D41"/>
    <w:rsid w:val="005F6216"/>
    <w:rsid w:val="00607CF4"/>
    <w:rsid w:val="00611923"/>
    <w:rsid w:val="006525EA"/>
    <w:rsid w:val="00655444"/>
    <w:rsid w:val="006635BD"/>
    <w:rsid w:val="00687584"/>
    <w:rsid w:val="006877E4"/>
    <w:rsid w:val="00692A24"/>
    <w:rsid w:val="00695E1A"/>
    <w:rsid w:val="006D191E"/>
    <w:rsid w:val="006D504C"/>
    <w:rsid w:val="006E1001"/>
    <w:rsid w:val="006E2BC8"/>
    <w:rsid w:val="006E37BA"/>
    <w:rsid w:val="006F49C6"/>
    <w:rsid w:val="00704A8F"/>
    <w:rsid w:val="0072305E"/>
    <w:rsid w:val="007376C6"/>
    <w:rsid w:val="00741B71"/>
    <w:rsid w:val="00747032"/>
    <w:rsid w:val="0074740D"/>
    <w:rsid w:val="007645DF"/>
    <w:rsid w:val="00773DAA"/>
    <w:rsid w:val="00785C3F"/>
    <w:rsid w:val="00795F9A"/>
    <w:rsid w:val="007A076D"/>
    <w:rsid w:val="007A2033"/>
    <w:rsid w:val="007B1027"/>
    <w:rsid w:val="007D60CC"/>
    <w:rsid w:val="007E4842"/>
    <w:rsid w:val="007E7D10"/>
    <w:rsid w:val="008020CE"/>
    <w:rsid w:val="008040F4"/>
    <w:rsid w:val="00805656"/>
    <w:rsid w:val="0081151E"/>
    <w:rsid w:val="00813897"/>
    <w:rsid w:val="00830613"/>
    <w:rsid w:val="00830FA5"/>
    <w:rsid w:val="00831F9E"/>
    <w:rsid w:val="008338CA"/>
    <w:rsid w:val="00834F77"/>
    <w:rsid w:val="008350BB"/>
    <w:rsid w:val="00847390"/>
    <w:rsid w:val="0085249D"/>
    <w:rsid w:val="008558FC"/>
    <w:rsid w:val="008562D1"/>
    <w:rsid w:val="008665A4"/>
    <w:rsid w:val="00883887"/>
    <w:rsid w:val="0089311E"/>
    <w:rsid w:val="0089572A"/>
    <w:rsid w:val="008B38E4"/>
    <w:rsid w:val="008D08C3"/>
    <w:rsid w:val="008D5824"/>
    <w:rsid w:val="008E0846"/>
    <w:rsid w:val="008E4DFB"/>
    <w:rsid w:val="00900B2B"/>
    <w:rsid w:val="009057FC"/>
    <w:rsid w:val="00906930"/>
    <w:rsid w:val="00926AEA"/>
    <w:rsid w:val="00937EB8"/>
    <w:rsid w:val="009523B3"/>
    <w:rsid w:val="0096320B"/>
    <w:rsid w:val="009664AF"/>
    <w:rsid w:val="009808EC"/>
    <w:rsid w:val="009823BC"/>
    <w:rsid w:val="009A30F5"/>
    <w:rsid w:val="009B3FD0"/>
    <w:rsid w:val="009B7D50"/>
    <w:rsid w:val="009C76BD"/>
    <w:rsid w:val="009D3A0F"/>
    <w:rsid w:val="009E281F"/>
    <w:rsid w:val="009E2823"/>
    <w:rsid w:val="009E32B4"/>
    <w:rsid w:val="009E5765"/>
    <w:rsid w:val="00A12B83"/>
    <w:rsid w:val="00A13253"/>
    <w:rsid w:val="00A33A5E"/>
    <w:rsid w:val="00A34B5D"/>
    <w:rsid w:val="00A3641A"/>
    <w:rsid w:val="00A66299"/>
    <w:rsid w:val="00A67704"/>
    <w:rsid w:val="00A74A7C"/>
    <w:rsid w:val="00A82625"/>
    <w:rsid w:val="00A82A1C"/>
    <w:rsid w:val="00A82BC4"/>
    <w:rsid w:val="00A84163"/>
    <w:rsid w:val="00A84DB7"/>
    <w:rsid w:val="00A927A6"/>
    <w:rsid w:val="00A93B82"/>
    <w:rsid w:val="00A93D48"/>
    <w:rsid w:val="00A95F5D"/>
    <w:rsid w:val="00AB7B18"/>
    <w:rsid w:val="00AD69AA"/>
    <w:rsid w:val="00AE5205"/>
    <w:rsid w:val="00AF4593"/>
    <w:rsid w:val="00B17914"/>
    <w:rsid w:val="00B24EC4"/>
    <w:rsid w:val="00B36D4F"/>
    <w:rsid w:val="00B46B0C"/>
    <w:rsid w:val="00B84B89"/>
    <w:rsid w:val="00B94C15"/>
    <w:rsid w:val="00BB20D0"/>
    <w:rsid w:val="00BB417C"/>
    <w:rsid w:val="00BC0ACE"/>
    <w:rsid w:val="00BE002F"/>
    <w:rsid w:val="00BE3C28"/>
    <w:rsid w:val="00BF6E3B"/>
    <w:rsid w:val="00C06D2E"/>
    <w:rsid w:val="00C1118B"/>
    <w:rsid w:val="00C35C1C"/>
    <w:rsid w:val="00C54A16"/>
    <w:rsid w:val="00C555D6"/>
    <w:rsid w:val="00C75804"/>
    <w:rsid w:val="00C77C34"/>
    <w:rsid w:val="00C835EF"/>
    <w:rsid w:val="00C847DC"/>
    <w:rsid w:val="00C86ABC"/>
    <w:rsid w:val="00C870F6"/>
    <w:rsid w:val="00CA5B62"/>
    <w:rsid w:val="00CB1C50"/>
    <w:rsid w:val="00CC2B4C"/>
    <w:rsid w:val="00CC3709"/>
    <w:rsid w:val="00CC6417"/>
    <w:rsid w:val="00CE36AA"/>
    <w:rsid w:val="00CF026C"/>
    <w:rsid w:val="00CF3DB8"/>
    <w:rsid w:val="00CF488D"/>
    <w:rsid w:val="00D01D68"/>
    <w:rsid w:val="00D04DD6"/>
    <w:rsid w:val="00D12219"/>
    <w:rsid w:val="00D12337"/>
    <w:rsid w:val="00D139B2"/>
    <w:rsid w:val="00D15731"/>
    <w:rsid w:val="00D244DB"/>
    <w:rsid w:val="00D4209D"/>
    <w:rsid w:val="00D62388"/>
    <w:rsid w:val="00D65726"/>
    <w:rsid w:val="00D66076"/>
    <w:rsid w:val="00D673EB"/>
    <w:rsid w:val="00D708DD"/>
    <w:rsid w:val="00D76818"/>
    <w:rsid w:val="00D80B07"/>
    <w:rsid w:val="00D82F8E"/>
    <w:rsid w:val="00D94256"/>
    <w:rsid w:val="00DA2FD2"/>
    <w:rsid w:val="00DB23B7"/>
    <w:rsid w:val="00DB5578"/>
    <w:rsid w:val="00DC5129"/>
    <w:rsid w:val="00DC6732"/>
    <w:rsid w:val="00DD66D2"/>
    <w:rsid w:val="00DE0A77"/>
    <w:rsid w:val="00E02D9B"/>
    <w:rsid w:val="00E05D4F"/>
    <w:rsid w:val="00E27573"/>
    <w:rsid w:val="00E31F5F"/>
    <w:rsid w:val="00E3700D"/>
    <w:rsid w:val="00E41B95"/>
    <w:rsid w:val="00E4295E"/>
    <w:rsid w:val="00E51D30"/>
    <w:rsid w:val="00E543C5"/>
    <w:rsid w:val="00E70613"/>
    <w:rsid w:val="00E74B2B"/>
    <w:rsid w:val="00E80E18"/>
    <w:rsid w:val="00E864D0"/>
    <w:rsid w:val="00EB6692"/>
    <w:rsid w:val="00EC33B9"/>
    <w:rsid w:val="00EC7EBD"/>
    <w:rsid w:val="00ED215D"/>
    <w:rsid w:val="00EF0267"/>
    <w:rsid w:val="00EF16CE"/>
    <w:rsid w:val="00EF3BF1"/>
    <w:rsid w:val="00EF5AC1"/>
    <w:rsid w:val="00EF6645"/>
    <w:rsid w:val="00F04373"/>
    <w:rsid w:val="00F04E69"/>
    <w:rsid w:val="00F13995"/>
    <w:rsid w:val="00F24633"/>
    <w:rsid w:val="00F26381"/>
    <w:rsid w:val="00F31378"/>
    <w:rsid w:val="00F41253"/>
    <w:rsid w:val="00F5313E"/>
    <w:rsid w:val="00F74C97"/>
    <w:rsid w:val="00F80758"/>
    <w:rsid w:val="00F864CB"/>
    <w:rsid w:val="00F90942"/>
    <w:rsid w:val="00F91BFA"/>
    <w:rsid w:val="00FA2F1E"/>
    <w:rsid w:val="00FB46AF"/>
    <w:rsid w:val="00FC079E"/>
    <w:rsid w:val="00FE2A1B"/>
    <w:rsid w:val="00FE42DE"/>
    <w:rsid w:val="00FE5673"/>
    <w:rsid w:val="00FE5DEC"/>
    <w:rsid w:val="00FE5EF9"/>
    <w:rsid w:val="00FF47A8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Seager</cp:lastModifiedBy>
  <cp:revision>2</cp:revision>
  <dcterms:created xsi:type="dcterms:W3CDTF">2013-05-09T16:25:00Z</dcterms:created>
  <dcterms:modified xsi:type="dcterms:W3CDTF">2013-05-09T16:25:00Z</dcterms:modified>
</cp:coreProperties>
</file>